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0F" w:rsidRPr="0048170F" w:rsidRDefault="0048170F" w:rsidP="006243F0">
      <w:pPr>
        <w:pStyle w:val="HTML"/>
        <w:tabs>
          <w:tab w:val="left" w:pos="6060"/>
        </w:tabs>
        <w:spacing w:line="408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170F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-360045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43F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48170F" w:rsidRPr="0048170F" w:rsidRDefault="0048170F" w:rsidP="0048170F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НИЖЕГОРОДСКОГО СЕЛЬСКОГО ПОСЕЛЕНИЯ АПШЕРОНСКОГО РАЙОНА</w:t>
      </w:r>
    </w:p>
    <w:p w:rsidR="0048170F" w:rsidRPr="0048170F" w:rsidRDefault="0048170F" w:rsidP="0048170F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70F" w:rsidRPr="0048170F" w:rsidRDefault="0048170F" w:rsidP="0048170F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8170F" w:rsidRPr="0048170F" w:rsidRDefault="007C4119" w:rsidP="0048170F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170F" w:rsidRPr="004817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12.02.2020</w:t>
      </w:r>
      <w:r w:rsidR="00C6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6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9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9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8170F" w:rsidRPr="0048170F" w:rsidRDefault="0048170F" w:rsidP="0048170F">
      <w:pPr>
        <w:shd w:val="clear" w:color="auto" w:fill="FBFC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0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Нижегородская</w:t>
      </w: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48170F" w:rsidRPr="0048170F" w:rsidRDefault="0048170F" w:rsidP="00481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0F">
        <w:rPr>
          <w:rFonts w:ascii="Times New Roman" w:hAnsi="Times New Roman" w:cs="Times New Roman"/>
          <w:b/>
          <w:sz w:val="28"/>
          <w:szCs w:val="28"/>
        </w:rPr>
        <w:t>«Об утверждении Правил благоустройства и санитарного содержания территории Нижегородского сельского поселения Апшеронского района»</w:t>
      </w: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6243F0" w:rsidRDefault="0048170F" w:rsidP="0048170F">
      <w:pPr>
        <w:rPr>
          <w:rFonts w:ascii="Times New Roman" w:hAnsi="Times New Roman" w:cs="Times New Roman"/>
          <w:sz w:val="28"/>
          <w:szCs w:val="28"/>
        </w:rPr>
      </w:pPr>
      <w:r w:rsidRPr="0048170F"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23июля 2003 г. №608-КЗ « Об административных правонарушениях», руководствуясь методическими рекомендациями для подготовки правил благоустройства территории поселений, городских округов и городских районов утвержденных приказом  Министерства строительства жилищно-коммунального хозяйства Российской Федерации от 13 апреля 2017года №711/ пр., Уставом Нижегородского сельского поселения Апшеронского района, Совет Нижегородского сельского поселения Апшеронский района, решил:</w:t>
      </w:r>
    </w:p>
    <w:p w:rsidR="004315A0" w:rsidRDefault="009C787E" w:rsidP="005D4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43F0">
        <w:rPr>
          <w:rFonts w:ascii="Times New Roman" w:hAnsi="Times New Roman" w:cs="Times New Roman"/>
          <w:sz w:val="28"/>
          <w:szCs w:val="28"/>
        </w:rPr>
        <w:t xml:space="preserve">1. Утвердить Правила </w:t>
      </w:r>
      <w:r w:rsidR="006243F0" w:rsidRPr="0048170F"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 территории Нижегородского сельского</w:t>
      </w:r>
      <w:r w:rsidR="00403AD4">
        <w:rPr>
          <w:rFonts w:ascii="Times New Roman" w:hAnsi="Times New Roman" w:cs="Times New Roman"/>
          <w:sz w:val="28"/>
          <w:szCs w:val="28"/>
        </w:rPr>
        <w:t xml:space="preserve"> поселения Апшеронского </w:t>
      </w:r>
      <w:proofErr w:type="gramStart"/>
      <w:r w:rsidR="00403AD4">
        <w:rPr>
          <w:rFonts w:ascii="Times New Roman" w:hAnsi="Times New Roman" w:cs="Times New Roman"/>
          <w:sz w:val="28"/>
          <w:szCs w:val="28"/>
        </w:rPr>
        <w:t>района .</w:t>
      </w:r>
      <w:proofErr w:type="gramEnd"/>
    </w:p>
    <w:p w:rsidR="0048170F" w:rsidRPr="00756FC7" w:rsidRDefault="009C787E" w:rsidP="005D4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3AD4">
        <w:rPr>
          <w:rFonts w:ascii="Times New Roman" w:hAnsi="Times New Roman" w:cs="Times New Roman"/>
          <w:sz w:val="28"/>
          <w:szCs w:val="28"/>
        </w:rPr>
        <w:t>2</w:t>
      </w:r>
      <w:r w:rsidR="004315A0">
        <w:rPr>
          <w:rFonts w:ascii="Times New Roman" w:hAnsi="Times New Roman" w:cs="Times New Roman"/>
          <w:sz w:val="28"/>
          <w:szCs w:val="28"/>
        </w:rPr>
        <w:t xml:space="preserve">.  </w:t>
      </w:r>
      <w:r w:rsidR="00392815">
        <w:rPr>
          <w:rFonts w:ascii="Times New Roman" w:hAnsi="Times New Roman" w:cs="Times New Roman"/>
          <w:sz w:val="28"/>
          <w:szCs w:val="28"/>
        </w:rPr>
        <w:t xml:space="preserve">Решение Совета Нижегородского сельского поселения Апшеронского района от 14 ноября 2019 </w:t>
      </w:r>
      <w:r w:rsidR="00756FC7">
        <w:rPr>
          <w:rFonts w:ascii="Times New Roman" w:hAnsi="Times New Roman" w:cs="Times New Roman"/>
          <w:sz w:val="28"/>
          <w:szCs w:val="28"/>
        </w:rPr>
        <w:t xml:space="preserve"> №19 «</w:t>
      </w:r>
      <w:r w:rsidR="00756FC7" w:rsidRPr="00756FC7">
        <w:rPr>
          <w:rFonts w:ascii="Times New Roman" w:hAnsi="Times New Roman" w:cs="Times New Roman"/>
          <w:sz w:val="28"/>
          <w:szCs w:val="28"/>
        </w:rPr>
        <w:t>О внесении изменений в Правила благоустройства и санитарного содержания территории Нижегородского сельского поселения Апшеронского района, утвержденные решением Совета Нижегородского сельского поселения Апшеронского района от 02 апреля 2015 года № 31 «Об утверждении Правил благоустройства и санитарного содержания территории Нижегородского сельского поселения Апшеронского района</w:t>
      </w:r>
      <w:r w:rsidR="004315A0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48170F" w:rsidRPr="0048170F" w:rsidRDefault="009C787E" w:rsidP="005D4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5A0">
        <w:rPr>
          <w:rFonts w:ascii="Times New Roman" w:hAnsi="Times New Roman" w:cs="Times New Roman"/>
          <w:sz w:val="28"/>
          <w:szCs w:val="28"/>
        </w:rPr>
        <w:t>3</w:t>
      </w:r>
      <w:r w:rsidR="0048170F" w:rsidRPr="0048170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оставляю за собой.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187A">
        <w:rPr>
          <w:rFonts w:ascii="Times New Roman" w:hAnsi="Times New Roman" w:cs="Times New Roman"/>
          <w:sz w:val="28"/>
          <w:szCs w:val="28"/>
        </w:rPr>
        <w:t xml:space="preserve">     </w:t>
      </w:r>
      <w:r w:rsidR="004315A0">
        <w:rPr>
          <w:rFonts w:ascii="Times New Roman" w:hAnsi="Times New Roman" w:cs="Times New Roman"/>
          <w:sz w:val="28"/>
          <w:szCs w:val="28"/>
        </w:rPr>
        <w:t>4</w:t>
      </w:r>
      <w:r w:rsidR="0048170F" w:rsidRPr="0048170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на официальном сайте администрации Нижегородского сельского поселения Апшеронского района в сети Интернет.</w:t>
      </w: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  <w:r w:rsidRPr="0048170F">
        <w:rPr>
          <w:rFonts w:ascii="Times New Roman" w:hAnsi="Times New Roman" w:cs="Times New Roman"/>
          <w:sz w:val="28"/>
          <w:szCs w:val="28"/>
        </w:rPr>
        <w:t xml:space="preserve"> Председатель Совета Нижегородского                                                                          сельского поселения Апшеронского                                                                          района                                                                              </w:t>
      </w:r>
      <w:r w:rsidR="00EB61C6">
        <w:rPr>
          <w:rFonts w:ascii="Times New Roman" w:hAnsi="Times New Roman" w:cs="Times New Roman"/>
          <w:sz w:val="28"/>
          <w:szCs w:val="28"/>
        </w:rPr>
        <w:t xml:space="preserve">    </w:t>
      </w:r>
      <w:r w:rsidRPr="0048170F">
        <w:rPr>
          <w:rFonts w:ascii="Times New Roman" w:hAnsi="Times New Roman" w:cs="Times New Roman"/>
          <w:sz w:val="28"/>
          <w:szCs w:val="28"/>
        </w:rPr>
        <w:t xml:space="preserve">         С. И. Милованов   </w:t>
      </w: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48170F" w:rsidRPr="0048170F" w:rsidRDefault="0048170F" w:rsidP="0048170F">
      <w:pPr>
        <w:rPr>
          <w:rFonts w:ascii="Times New Roman" w:hAnsi="Times New Roman" w:cs="Times New Roman"/>
          <w:sz w:val="28"/>
          <w:szCs w:val="28"/>
        </w:rPr>
      </w:pPr>
    </w:p>
    <w:p w:rsidR="00BF1E25" w:rsidRPr="0048170F" w:rsidRDefault="00BF1E25" w:rsidP="0048170F">
      <w:pPr>
        <w:rPr>
          <w:rFonts w:ascii="Times New Roman" w:hAnsi="Times New Roman" w:cs="Times New Roman"/>
          <w:sz w:val="28"/>
          <w:szCs w:val="28"/>
        </w:rPr>
      </w:pPr>
    </w:p>
    <w:sectPr w:rsidR="00BF1E25" w:rsidRPr="0048170F" w:rsidSect="0048170F">
      <w:pgSz w:w="11906" w:h="16838" w:code="9"/>
      <w:pgMar w:top="1134" w:right="567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170F"/>
    <w:rsid w:val="001C58F6"/>
    <w:rsid w:val="001F04FD"/>
    <w:rsid w:val="00251580"/>
    <w:rsid w:val="002F7D6D"/>
    <w:rsid w:val="0030187A"/>
    <w:rsid w:val="00392815"/>
    <w:rsid w:val="00403AD4"/>
    <w:rsid w:val="004315A0"/>
    <w:rsid w:val="00461FBB"/>
    <w:rsid w:val="0048170F"/>
    <w:rsid w:val="005D4412"/>
    <w:rsid w:val="005D5AFF"/>
    <w:rsid w:val="006243F0"/>
    <w:rsid w:val="00756FC7"/>
    <w:rsid w:val="007C4119"/>
    <w:rsid w:val="0098386B"/>
    <w:rsid w:val="009C787E"/>
    <w:rsid w:val="009E374A"/>
    <w:rsid w:val="00A27358"/>
    <w:rsid w:val="00A90B6D"/>
    <w:rsid w:val="00A947C2"/>
    <w:rsid w:val="00BF1E25"/>
    <w:rsid w:val="00C62DE1"/>
    <w:rsid w:val="00DA07EB"/>
    <w:rsid w:val="00E90218"/>
    <w:rsid w:val="00EB61C6"/>
    <w:rsid w:val="00EC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5159"/>
  <w15:docId w15:val="{B3A0696F-70F1-4C10-8FE9-8EF64245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170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70F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Татьяна</cp:lastModifiedBy>
  <cp:revision>15</cp:revision>
  <cp:lastPrinted>2020-02-04T08:35:00Z</cp:lastPrinted>
  <dcterms:created xsi:type="dcterms:W3CDTF">2019-11-26T11:21:00Z</dcterms:created>
  <dcterms:modified xsi:type="dcterms:W3CDTF">2020-02-17T06:52:00Z</dcterms:modified>
</cp:coreProperties>
</file>